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8BD8" w14:textId="4E5F5C47" w:rsidR="00C03C99" w:rsidRDefault="00C03C99">
      <w:pPr>
        <w:pBdr>
          <w:bottom w:val="single" w:sz="12" w:space="1" w:color="auto"/>
        </w:pBdr>
      </w:pPr>
    </w:p>
    <w:p w14:paraId="13966F22" w14:textId="77777777" w:rsidR="004E3B46" w:rsidRDefault="004E3B46" w:rsidP="004E3B46">
      <w:pPr>
        <w:pStyle w:val="Ttulo1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414141"/>
          <w:sz w:val="22"/>
          <w:szCs w:val="22"/>
          <w:bdr w:val="none" w:sz="0" w:space="0" w:color="auto" w:frame="1"/>
        </w:rPr>
      </w:pPr>
    </w:p>
    <w:p w14:paraId="3FE4259C" w14:textId="77777777" w:rsidR="004E3B46" w:rsidRDefault="004E3B46" w:rsidP="004E3B46">
      <w:pPr>
        <w:spacing w:after="150" w:line="240" w:lineRule="auto"/>
        <w:outlineLvl w:val="0"/>
        <w:rPr>
          <w:rFonts w:ascii="Arial" w:eastAsia="Times New Roman" w:hAnsi="Arial" w:cs="Arial"/>
          <w:noProof w:val="0"/>
          <w:color w:val="1B1D1F"/>
          <w:kern w:val="36"/>
          <w:sz w:val="40"/>
          <w:szCs w:val="40"/>
          <w:lang w:eastAsia="pt-PT"/>
        </w:rPr>
      </w:pPr>
      <w:bookmarkStart w:id="0" w:name="_Hlk61041615"/>
      <w:r>
        <w:rPr>
          <w:rFonts w:ascii="Arial" w:eastAsia="Times New Roman" w:hAnsi="Arial" w:cs="Arial"/>
          <w:color w:val="1B1D1F"/>
          <w:kern w:val="36"/>
          <w:sz w:val="40"/>
          <w:szCs w:val="40"/>
          <w:lang w:eastAsia="pt-PT"/>
        </w:rPr>
        <w:t>Informação n.º 01 - COVID-19</w:t>
      </w:r>
      <w:bookmarkEnd w:id="0"/>
    </w:p>
    <w:p w14:paraId="2E83A585" w14:textId="584BA72D" w:rsidR="004E3B46" w:rsidRDefault="004E3B46" w:rsidP="004E3B46">
      <w:pPr>
        <w:spacing w:after="150" w:line="240" w:lineRule="auto"/>
        <w:outlineLvl w:val="0"/>
        <w:rPr>
          <w:rFonts w:ascii="Arial" w:eastAsia="Times New Roman" w:hAnsi="Arial" w:cs="Arial"/>
          <w:color w:val="1B1D1F"/>
          <w:kern w:val="36"/>
          <w:sz w:val="32"/>
          <w:szCs w:val="32"/>
          <w:lang w:eastAsia="pt-PT"/>
        </w:rPr>
      </w:pPr>
      <w:r>
        <w:rPr>
          <w:rFonts w:ascii="Arial" w:eastAsia="Times New Roman" w:hAnsi="Arial" w:cs="Arial"/>
          <w:color w:val="1B1D1F"/>
          <w:kern w:val="36"/>
          <w:sz w:val="32"/>
          <w:szCs w:val="32"/>
          <w:lang w:eastAsia="pt-PT"/>
        </w:rPr>
        <w:t>0</w:t>
      </w:r>
      <w:r w:rsidR="008F4959">
        <w:rPr>
          <w:rFonts w:ascii="Arial" w:eastAsia="Times New Roman" w:hAnsi="Arial" w:cs="Arial"/>
          <w:color w:val="1B1D1F"/>
          <w:kern w:val="36"/>
          <w:sz w:val="32"/>
          <w:szCs w:val="32"/>
          <w:lang w:eastAsia="pt-PT"/>
        </w:rPr>
        <w:t>8</w:t>
      </w:r>
      <w:r>
        <w:rPr>
          <w:rFonts w:ascii="Arial" w:eastAsia="Times New Roman" w:hAnsi="Arial" w:cs="Arial"/>
          <w:color w:val="1B1D1F"/>
          <w:kern w:val="36"/>
          <w:sz w:val="32"/>
          <w:szCs w:val="32"/>
          <w:lang w:eastAsia="pt-PT"/>
        </w:rPr>
        <w:t>/janeiro/2021</w:t>
      </w:r>
    </w:p>
    <w:p w14:paraId="0B719C9C" w14:textId="77777777" w:rsidR="004E3B46" w:rsidRDefault="004E3B46" w:rsidP="004E3B46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Caros Pais e Encarregados de Educação, Pessoal Docente e Não Docente,</w:t>
      </w:r>
    </w:p>
    <w:p w14:paraId="2091D67A" w14:textId="1668CF01" w:rsidR="004E3B46" w:rsidRDefault="004E3B46" w:rsidP="004E3B46">
      <w:pPr>
        <w:shd w:val="clear" w:color="auto" w:fill="FFFFFF"/>
        <w:spacing w:before="240" w:after="480" w:line="360" w:lineRule="auto"/>
        <w:ind w:firstLine="426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Com vista a manter-vos a par de todas as situações relacionadas com casos de COVID-19 no nosso Colégio e de todos os procedimentos levados a cabo, daremos, a partir desta data, e sempre que se justificar, informação através da página do Colégio, na área “COVID-19”.</w:t>
      </w:r>
    </w:p>
    <w:p w14:paraId="79138ADD" w14:textId="53C64DE8" w:rsidR="004E3B46" w:rsidRPr="001D0DF9" w:rsidRDefault="004E3B46" w:rsidP="00C52DE7">
      <w:pPr>
        <w:pStyle w:val="PargrafodaLista"/>
        <w:numPr>
          <w:ilvl w:val="0"/>
          <w:numId w:val="12"/>
        </w:numPr>
        <w:shd w:val="clear" w:color="auto" w:fill="FFFFFF"/>
        <w:spacing w:before="240" w:after="480" w:line="360" w:lineRule="auto"/>
        <w:jc w:val="both"/>
        <w:rPr>
          <w:rFonts w:ascii="Arial" w:eastAsia="Times New Roman" w:hAnsi="Arial" w:cs="Arial"/>
          <w:lang w:eastAsia="pt-PT"/>
        </w:rPr>
      </w:pPr>
      <w:r w:rsidRPr="00C52DE7">
        <w:rPr>
          <w:rFonts w:ascii="Arial" w:hAnsi="Arial" w:cs="Arial"/>
          <w:color w:val="414141"/>
          <w:bdr w:val="none" w:sz="0" w:space="0" w:color="auto" w:frame="1"/>
        </w:rPr>
        <w:t>Três alunos testaram positivo para a COVID - 19 durante a interrupção letiva do Natal, não tendo regressado à escola, depois da pausa letiva. Deste modo, </w:t>
      </w:r>
      <w:r w:rsidRPr="00C52DE7">
        <w:rPr>
          <w:rFonts w:ascii="Arial" w:eastAsiaTheme="minorEastAsia" w:hAnsi="Arial" w:cs="Arial"/>
        </w:rPr>
        <w:t>não houve contacto com os restantes elementos da comunidade educativa, já que não regressaram à escola depois das férias.</w:t>
      </w:r>
    </w:p>
    <w:p w14:paraId="79A78CB4" w14:textId="2AF399F7" w:rsidR="001D0DF9" w:rsidRPr="00C52DE7" w:rsidRDefault="001D0DF9" w:rsidP="00C52DE7">
      <w:pPr>
        <w:pStyle w:val="PargrafodaLista"/>
        <w:numPr>
          <w:ilvl w:val="0"/>
          <w:numId w:val="12"/>
        </w:numPr>
        <w:shd w:val="clear" w:color="auto" w:fill="FFFFFF"/>
        <w:spacing w:before="240" w:after="48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hAnsi="Arial" w:cs="Arial"/>
          <w:color w:val="414141"/>
          <w:bdr w:val="none" w:sz="0" w:space="0" w:color="auto" w:frame="1"/>
        </w:rPr>
        <w:t xml:space="preserve">O Colégio tem estado, como sempre, atento, uma vez que tem conhecimento do registo de casos existentes na comunidade.  </w:t>
      </w:r>
    </w:p>
    <w:p w14:paraId="1C5B2593" w14:textId="77777777" w:rsidR="00C52DE7" w:rsidRPr="00C52DE7" w:rsidRDefault="00C52DE7" w:rsidP="00C52DE7">
      <w:pPr>
        <w:pStyle w:val="PargrafodaLista"/>
        <w:shd w:val="clear" w:color="auto" w:fill="FFFFFF"/>
        <w:spacing w:before="240" w:after="48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128A014D" w14:textId="39B4E36C" w:rsidR="00C52DE7" w:rsidRPr="00C52DE7" w:rsidRDefault="004E3B46" w:rsidP="00C52DE7">
      <w:pPr>
        <w:pStyle w:val="PargrafodaLista"/>
        <w:numPr>
          <w:ilvl w:val="0"/>
          <w:numId w:val="12"/>
        </w:numPr>
        <w:shd w:val="clear" w:color="auto" w:fill="FFFFFF"/>
        <w:spacing w:before="240" w:after="480" w:line="360" w:lineRule="auto"/>
        <w:jc w:val="both"/>
        <w:rPr>
          <w:rFonts w:ascii="Arial" w:eastAsia="Times New Roman" w:hAnsi="Arial" w:cs="Arial"/>
          <w:lang w:eastAsia="pt-PT"/>
        </w:rPr>
      </w:pPr>
      <w:r w:rsidRPr="00C52DE7">
        <w:rPr>
          <w:rFonts w:ascii="Arial" w:eastAsiaTheme="minorEastAsia" w:hAnsi="Arial" w:cs="Arial"/>
        </w:rPr>
        <w:t xml:space="preserve">No entanto, </w:t>
      </w:r>
      <w:r w:rsidR="00C52DE7" w:rsidRPr="00C52DE7">
        <w:rPr>
          <w:rFonts w:ascii="Arial" w:eastAsiaTheme="minorEastAsia" w:hAnsi="Arial" w:cs="Arial"/>
        </w:rPr>
        <w:t xml:space="preserve">e porque </w:t>
      </w:r>
      <w:r w:rsidRPr="00C52DE7">
        <w:rPr>
          <w:rFonts w:ascii="Arial" w:eastAsiaTheme="minorEastAsia" w:hAnsi="Arial" w:cs="Arial"/>
        </w:rPr>
        <w:t xml:space="preserve">um aluno testou </w:t>
      </w:r>
      <w:r w:rsidR="00C52DE7" w:rsidRPr="00C52DE7">
        <w:rPr>
          <w:rFonts w:ascii="Arial" w:eastAsiaTheme="minorEastAsia" w:hAnsi="Arial" w:cs="Arial"/>
        </w:rPr>
        <w:t xml:space="preserve">positivo já no decurso desta semana com a frequência das aulas, poderá ocorrer o </w:t>
      </w:r>
      <w:r w:rsidR="00C52DE7" w:rsidRPr="00C52DE7">
        <w:rPr>
          <w:rFonts w:ascii="Arial" w:eastAsia="Times New Roman" w:hAnsi="Arial" w:cs="Arial"/>
          <w:lang w:eastAsia="pt-PT"/>
        </w:rPr>
        <w:t xml:space="preserve">isolamento profilático de alguns elementos da turma, caso as Autoridades de Saúde considerarem contacto </w:t>
      </w:r>
      <w:r w:rsidR="001D0DF9">
        <w:rPr>
          <w:rFonts w:ascii="Arial" w:eastAsia="Times New Roman" w:hAnsi="Arial" w:cs="Arial"/>
          <w:lang w:eastAsia="pt-PT"/>
        </w:rPr>
        <w:t>de alto risco (abaixo caracteriza-se o que se compreende por contacto de alto risco).</w:t>
      </w:r>
    </w:p>
    <w:p w14:paraId="30CB5343" w14:textId="3E40742C" w:rsidR="00C52DE7" w:rsidRDefault="00C52DE7" w:rsidP="00C52DE7">
      <w:pPr>
        <w:pStyle w:val="PargrafodaLista"/>
        <w:shd w:val="clear" w:color="auto" w:fill="FFFFFF"/>
        <w:spacing w:before="240" w:after="480" w:line="360" w:lineRule="auto"/>
        <w:ind w:left="426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                   _______________________________________________</w:t>
      </w:r>
    </w:p>
    <w:p w14:paraId="49B58544" w14:textId="77777777" w:rsidR="001D0DF9" w:rsidRDefault="001D0DF9" w:rsidP="00C52DE7">
      <w:pPr>
        <w:pStyle w:val="PargrafodaLista"/>
        <w:shd w:val="clear" w:color="auto" w:fill="FFFFFF"/>
        <w:spacing w:before="240" w:after="480" w:line="360" w:lineRule="auto"/>
        <w:ind w:left="426"/>
        <w:jc w:val="both"/>
        <w:rPr>
          <w:rFonts w:ascii="Arial" w:eastAsia="Times New Roman" w:hAnsi="Arial" w:cs="Arial"/>
          <w:lang w:eastAsia="pt-PT"/>
        </w:rPr>
      </w:pPr>
    </w:p>
    <w:p w14:paraId="45F6C12A" w14:textId="4F750582" w:rsidR="00C52DE7" w:rsidRPr="00C52DE7" w:rsidRDefault="004E3B46" w:rsidP="00C52DE7">
      <w:pPr>
        <w:pStyle w:val="PargrafodaLista"/>
        <w:numPr>
          <w:ilvl w:val="0"/>
          <w:numId w:val="13"/>
        </w:numPr>
        <w:shd w:val="clear" w:color="auto" w:fill="FFFFFF"/>
        <w:spacing w:before="240" w:after="48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O Colégio tem estado em estreita articulação com os serviços de saúde e todos os procedimentos têm sido tomados de acordo com as orientações da Autoridade de Saúde Local, após avaliação dos casos reportados.</w:t>
      </w:r>
    </w:p>
    <w:p w14:paraId="5F945962" w14:textId="77777777" w:rsidR="004E3B46" w:rsidRDefault="004E3B46" w:rsidP="004E3B46">
      <w:pPr>
        <w:pStyle w:val="PargrafodaLista"/>
        <w:shd w:val="clear" w:color="auto" w:fill="FFFFFF"/>
        <w:spacing w:before="240" w:after="480" w:line="360" w:lineRule="auto"/>
        <w:ind w:left="426"/>
        <w:jc w:val="both"/>
        <w:rPr>
          <w:rFonts w:ascii="Arial" w:eastAsia="Times New Roman" w:hAnsi="Arial" w:cs="Arial"/>
          <w:lang w:eastAsia="pt-PT"/>
        </w:rPr>
      </w:pPr>
    </w:p>
    <w:p w14:paraId="5935F36B" w14:textId="77777777" w:rsidR="004E3B46" w:rsidRDefault="004E3B46" w:rsidP="004E3B46">
      <w:pPr>
        <w:pStyle w:val="PargrafodaLista"/>
        <w:numPr>
          <w:ilvl w:val="0"/>
          <w:numId w:val="3"/>
        </w:numPr>
        <w:shd w:val="clear" w:color="auto" w:fill="FFFFFF"/>
        <w:spacing w:before="240" w:after="480" w:line="360" w:lineRule="auto"/>
        <w:ind w:left="426" w:hanging="426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Aproveitamos para esclarecer algumas dúvidas que têm vindo a surgir quanto a modos de atuação, nomeadamente no que diz respeito a </w:t>
      </w:r>
      <w:r>
        <w:rPr>
          <w:rFonts w:ascii="Arial" w:eastAsia="Times New Roman" w:hAnsi="Arial" w:cs="Arial"/>
          <w:b/>
          <w:bCs/>
          <w:lang w:eastAsia="pt-PT"/>
        </w:rPr>
        <w:t>isolamento e alta</w:t>
      </w:r>
      <w:r>
        <w:rPr>
          <w:rFonts w:ascii="Arial" w:eastAsia="Times New Roman" w:hAnsi="Arial" w:cs="Arial"/>
          <w:lang w:eastAsia="pt-PT"/>
        </w:rPr>
        <w:t>:</w:t>
      </w:r>
    </w:p>
    <w:p w14:paraId="05C84284" w14:textId="77777777" w:rsidR="004E3B46" w:rsidRDefault="004E3B46" w:rsidP="004E3B46">
      <w:pPr>
        <w:pStyle w:val="PargrafodaLista"/>
        <w:shd w:val="clear" w:color="auto" w:fill="FFFFFF"/>
        <w:spacing w:before="240" w:after="0" w:line="360" w:lineRule="auto"/>
        <w:ind w:left="425"/>
        <w:jc w:val="both"/>
        <w:rPr>
          <w:rFonts w:ascii="Arial" w:eastAsia="Times New Roman" w:hAnsi="Arial" w:cs="Arial"/>
          <w:lang w:eastAsia="pt-PT"/>
        </w:rPr>
      </w:pPr>
    </w:p>
    <w:p w14:paraId="6EAC71FB" w14:textId="77777777" w:rsidR="004E3B46" w:rsidRDefault="004E3B46" w:rsidP="004E3B46">
      <w:pPr>
        <w:pStyle w:val="PargrafodaLista"/>
        <w:numPr>
          <w:ilvl w:val="0"/>
          <w:numId w:val="4"/>
        </w:numPr>
        <w:shd w:val="clear" w:color="auto" w:fill="FFFFFF"/>
        <w:spacing w:before="240" w:after="48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Quando um aluno testa positivo, apenas aqueles que estiveram em contacto direto com esse aluno ficam em isolamento (se assim for determinado pela Autoridade de Saúde Local); os irmãos dos alunos em isolamento, não tendo tido contacto direto com o caso positivo, continuam a vir às aulas;</w:t>
      </w:r>
    </w:p>
    <w:p w14:paraId="689D9494" w14:textId="77777777" w:rsidR="004E3B46" w:rsidRDefault="004E3B46" w:rsidP="004E3B46">
      <w:pPr>
        <w:pStyle w:val="PargrafodaLista"/>
        <w:shd w:val="clear" w:color="auto" w:fill="FFFFFF"/>
        <w:spacing w:before="240" w:after="480" w:line="360" w:lineRule="auto"/>
        <w:ind w:left="1146"/>
        <w:jc w:val="both"/>
        <w:rPr>
          <w:rFonts w:ascii="Arial" w:eastAsia="Times New Roman" w:hAnsi="Arial" w:cs="Arial"/>
          <w:lang w:eastAsia="pt-PT"/>
        </w:rPr>
      </w:pPr>
    </w:p>
    <w:p w14:paraId="0059EF46" w14:textId="77777777" w:rsidR="004E3B46" w:rsidRDefault="004E3B46" w:rsidP="004E3B46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212121"/>
          <w:lang w:eastAsia="pt-PT"/>
        </w:rPr>
      </w:pPr>
      <w:r>
        <w:rPr>
          <w:rFonts w:ascii="Arial" w:eastAsia="Times New Roman" w:hAnsi="Arial" w:cs="Arial"/>
          <w:color w:val="212121"/>
          <w:lang w:eastAsia="pt-PT"/>
        </w:rPr>
        <w:t xml:space="preserve">Relativamente ao </w:t>
      </w:r>
      <w:r>
        <w:rPr>
          <w:rFonts w:ascii="Arial" w:eastAsia="Times New Roman" w:hAnsi="Arial" w:cs="Arial"/>
          <w:b/>
          <w:bCs/>
          <w:color w:val="212121"/>
          <w:lang w:eastAsia="pt-PT"/>
        </w:rPr>
        <w:t>período de isolamento</w:t>
      </w:r>
      <w:r>
        <w:rPr>
          <w:rFonts w:ascii="Arial" w:eastAsia="Times New Roman" w:hAnsi="Arial" w:cs="Arial"/>
          <w:color w:val="212121"/>
          <w:lang w:eastAsia="pt-PT"/>
        </w:rPr>
        <w:t>:</w:t>
      </w:r>
    </w:p>
    <w:p w14:paraId="153D0D6D" w14:textId="77777777" w:rsidR="004E3B46" w:rsidRDefault="004E3B46" w:rsidP="004E3B46">
      <w:pPr>
        <w:pStyle w:val="PargrafodaLista"/>
        <w:shd w:val="clear" w:color="auto" w:fill="FFFFFF"/>
        <w:ind w:left="1146"/>
        <w:jc w:val="both"/>
        <w:rPr>
          <w:rFonts w:ascii="Arial" w:eastAsia="Times New Roman" w:hAnsi="Arial" w:cs="Arial"/>
          <w:color w:val="212121"/>
          <w:lang w:eastAsia="pt-PT"/>
        </w:rPr>
      </w:pPr>
    </w:p>
    <w:p w14:paraId="6238BC87" w14:textId="77777777" w:rsidR="004E3B46" w:rsidRDefault="004E3B46" w:rsidP="004E3B46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ind w:left="1418" w:hanging="284"/>
        <w:jc w:val="both"/>
        <w:rPr>
          <w:rFonts w:ascii="Arial" w:eastAsia="Times New Roman" w:hAnsi="Arial" w:cs="Arial"/>
          <w:color w:val="212121"/>
          <w:lang w:eastAsia="pt-PT"/>
        </w:rPr>
      </w:pPr>
      <w:r>
        <w:rPr>
          <w:rFonts w:ascii="Arial" w:hAnsi="Arial" w:cs="Arial"/>
          <w:color w:val="212121"/>
        </w:rPr>
        <w:t xml:space="preserve">podem ter alta passados </w:t>
      </w:r>
      <w:r>
        <w:rPr>
          <w:rFonts w:ascii="Arial" w:hAnsi="Arial" w:cs="Arial"/>
          <w:b/>
          <w:bCs/>
          <w:color w:val="212121"/>
        </w:rPr>
        <w:t>10 dias</w:t>
      </w:r>
      <w:r>
        <w:rPr>
          <w:rFonts w:ascii="Arial" w:hAnsi="Arial" w:cs="Arial"/>
          <w:color w:val="212121"/>
        </w:rPr>
        <w:t xml:space="preserve"> aqueles que tenham obtido resultado positivo num teste ao SARS-CoV-2, mas cuja manifestação da doença seja </w:t>
      </w:r>
      <w:r>
        <w:rPr>
          <w:rFonts w:ascii="Arial" w:hAnsi="Arial" w:cs="Arial"/>
          <w:b/>
          <w:bCs/>
          <w:color w:val="212121"/>
        </w:rPr>
        <w:t>ligeira</w:t>
      </w:r>
      <w:r>
        <w:rPr>
          <w:rFonts w:ascii="Arial" w:hAnsi="Arial" w:cs="Arial"/>
          <w:color w:val="212121"/>
        </w:rPr>
        <w:t xml:space="preserve"> ou </w:t>
      </w:r>
      <w:r>
        <w:rPr>
          <w:rFonts w:ascii="Arial" w:hAnsi="Arial" w:cs="Arial"/>
          <w:b/>
          <w:bCs/>
          <w:color w:val="212121"/>
        </w:rPr>
        <w:t>moderada</w:t>
      </w:r>
      <w:r>
        <w:rPr>
          <w:rFonts w:ascii="Arial" w:hAnsi="Arial" w:cs="Arial"/>
          <w:color w:val="212121"/>
        </w:rPr>
        <w:t>. Neste caso,</w:t>
      </w:r>
      <w:r>
        <w:rPr>
          <w:rFonts w:ascii="Arial" w:hAnsi="Arial" w:cs="Arial"/>
          <w:color w:val="262626"/>
        </w:rPr>
        <w:t xml:space="preserve"> o isolamento termina ao fim de </w:t>
      </w:r>
      <w:r>
        <w:rPr>
          <w:rStyle w:val="Forte"/>
          <w:rFonts w:ascii="Arial" w:hAnsi="Arial" w:cs="Arial"/>
          <w:color w:val="262626"/>
        </w:rPr>
        <w:t>10 dias desde o início dos sintomas</w:t>
      </w:r>
      <w:r>
        <w:rPr>
          <w:rFonts w:ascii="Arial" w:hAnsi="Arial" w:cs="Arial"/>
          <w:color w:val="262626"/>
        </w:rPr>
        <w:t>, desde que não estejam a tomar medicamentos para baixar a febre (antipiréticos) e tenham uma melhoria dos sintomas durante três dias seguidos. O período de isolamento para estes doentes termina sem ser necessário um teste à Covid-19.</w:t>
      </w:r>
    </w:p>
    <w:p w14:paraId="35A57C83" w14:textId="77777777" w:rsidR="004E3B46" w:rsidRDefault="004E3B46" w:rsidP="004E3B46">
      <w:pPr>
        <w:pStyle w:val="PargrafodaLista"/>
        <w:shd w:val="clear" w:color="auto" w:fill="FFFFFF"/>
        <w:spacing w:after="0" w:line="360" w:lineRule="auto"/>
        <w:ind w:left="1418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Para os doentes assintomáticos, isto é, pessoas sem qualquer manifestação clínica de doença à data do diagnóstico laboratorial e até ao final do seguimento clínico, </w:t>
      </w:r>
      <w:r>
        <w:rPr>
          <w:rStyle w:val="Forte"/>
          <w:rFonts w:ascii="Arial" w:hAnsi="Arial" w:cs="Arial"/>
          <w:color w:val="262626"/>
        </w:rPr>
        <w:t>o fim das medidas de isolamento é determinado 10 dias após a realização do teste laboratorial</w:t>
      </w:r>
      <w:r>
        <w:rPr>
          <w:rFonts w:ascii="Arial" w:hAnsi="Arial" w:cs="Arial"/>
          <w:color w:val="262626"/>
        </w:rPr>
        <w:t xml:space="preserve"> que estabeleceu o diagnóstico de Covid-19. </w:t>
      </w:r>
    </w:p>
    <w:p w14:paraId="17C03779" w14:textId="77777777" w:rsidR="004E3B46" w:rsidRDefault="004E3B46" w:rsidP="001D0DF9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441CD142" w14:textId="77777777" w:rsidR="004E3B46" w:rsidRDefault="004E3B46" w:rsidP="004E3B46">
      <w:pPr>
        <w:shd w:val="clear" w:color="auto" w:fill="FFFFFF"/>
        <w:tabs>
          <w:tab w:val="left" w:pos="1418"/>
        </w:tabs>
        <w:spacing w:after="0" w:line="360" w:lineRule="auto"/>
        <w:ind w:left="1418"/>
        <w:jc w:val="both"/>
        <w:rPr>
          <w:rFonts w:ascii="Georgia" w:hAnsi="Georgia"/>
          <w:color w:val="262626"/>
        </w:rPr>
      </w:pPr>
      <w:r>
        <w:rPr>
          <w:rFonts w:ascii="Arial" w:eastAsia="Times New Roman" w:hAnsi="Arial" w:cs="Arial"/>
          <w:lang w:eastAsia="pt-PT"/>
        </w:rPr>
        <w:t xml:space="preserve">Nesta situação, o regresso à escola depende da apresentação de uma </w:t>
      </w:r>
      <w:r>
        <w:rPr>
          <w:rFonts w:ascii="Arial" w:eastAsia="Times New Roman" w:hAnsi="Arial" w:cs="Arial"/>
          <w:b/>
          <w:bCs/>
          <w:lang w:eastAsia="pt-PT"/>
        </w:rPr>
        <w:t>declaração médica de alta clínica</w:t>
      </w:r>
      <w:r>
        <w:rPr>
          <w:rFonts w:ascii="Arial" w:eastAsia="Times New Roman" w:hAnsi="Arial" w:cs="Arial"/>
          <w:lang w:eastAsia="pt-PT"/>
        </w:rPr>
        <w:t>, não sendo necessária a realização de novo teste laboratorial.</w:t>
      </w:r>
    </w:p>
    <w:p w14:paraId="2094A293" w14:textId="77777777" w:rsidR="004E3B46" w:rsidRDefault="004E3B46" w:rsidP="004E3B46">
      <w:pPr>
        <w:shd w:val="clear" w:color="auto" w:fill="FFFFFF"/>
        <w:jc w:val="both"/>
        <w:rPr>
          <w:rFonts w:ascii="Verdana" w:eastAsia="Times New Roman" w:hAnsi="Verdana" w:cs="Times New Roman"/>
          <w:color w:val="212121"/>
          <w:sz w:val="20"/>
          <w:szCs w:val="20"/>
          <w:lang w:eastAsia="pt-PT"/>
        </w:rPr>
      </w:pPr>
    </w:p>
    <w:p w14:paraId="012DB3D4" w14:textId="2D5F4E9D" w:rsidR="004E3B46" w:rsidRDefault="004E3B46" w:rsidP="004E3B46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ind w:left="1418" w:hanging="284"/>
        <w:jc w:val="both"/>
        <w:rPr>
          <w:rFonts w:ascii="Arial" w:eastAsia="Times New Roman" w:hAnsi="Arial" w:cs="Arial"/>
          <w:color w:val="212121"/>
          <w:lang w:eastAsia="pt-PT"/>
        </w:rPr>
      </w:pPr>
      <w:r>
        <w:rPr>
          <w:rFonts w:ascii="Arial" w:eastAsia="Times New Roman" w:hAnsi="Arial" w:cs="Arial"/>
          <w:color w:val="212121"/>
          <w:lang w:eastAsia="pt-PT"/>
        </w:rPr>
        <w:t xml:space="preserve">têm de cumprir o isolamento profilático de </w:t>
      </w:r>
      <w:r>
        <w:rPr>
          <w:rFonts w:ascii="Arial" w:eastAsia="Times New Roman" w:hAnsi="Arial" w:cs="Arial"/>
          <w:b/>
          <w:bCs/>
          <w:color w:val="212121"/>
          <w:lang w:eastAsia="pt-PT"/>
        </w:rPr>
        <w:t>14 dias</w:t>
      </w:r>
      <w:r>
        <w:rPr>
          <w:rFonts w:ascii="Arial" w:eastAsia="Times New Roman" w:hAnsi="Arial" w:cs="Arial"/>
          <w:color w:val="212121"/>
          <w:lang w:eastAsia="pt-PT"/>
        </w:rPr>
        <w:t xml:space="preserve"> as pessoas que tiveram um </w:t>
      </w:r>
      <w:r>
        <w:rPr>
          <w:rFonts w:ascii="Arial" w:eastAsia="Times New Roman" w:hAnsi="Arial" w:cs="Arial"/>
          <w:b/>
          <w:bCs/>
          <w:color w:val="212121"/>
          <w:lang w:eastAsia="pt-PT"/>
        </w:rPr>
        <w:t>contacto de alto risco com alguém infetado</w:t>
      </w:r>
      <w:r>
        <w:rPr>
          <w:rFonts w:ascii="Arial" w:eastAsia="Times New Roman" w:hAnsi="Arial" w:cs="Arial"/>
          <w:color w:val="212121"/>
          <w:lang w:eastAsia="pt-PT"/>
        </w:rPr>
        <w:t>. Só depois deste período, sem sintomas, é que podem voltar às suas rotinas. Caso tenham sintomas antes do fim deste período, e a infeção for confirmada clinicamente, aplica-se a regra enunciada no ponto anterior.</w:t>
      </w:r>
    </w:p>
    <w:p w14:paraId="3C5799BA" w14:textId="2DE2925E" w:rsidR="001D0DF9" w:rsidRDefault="001D0DF9" w:rsidP="004E3B46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ind w:left="1418" w:hanging="284"/>
        <w:jc w:val="both"/>
        <w:rPr>
          <w:rFonts w:ascii="Arial" w:eastAsia="Times New Roman" w:hAnsi="Arial" w:cs="Arial"/>
          <w:color w:val="212121"/>
          <w:lang w:eastAsia="pt-PT"/>
        </w:rPr>
      </w:pPr>
      <w:r>
        <w:rPr>
          <w:rFonts w:ascii="Arial" w:eastAsia="Times New Roman" w:hAnsi="Arial" w:cs="Arial"/>
          <w:color w:val="212121"/>
          <w:lang w:eastAsia="pt-PT"/>
        </w:rPr>
        <w:t>Os alunos que cumprem isolamento profilático ou isolamento por infeção (mediante justificação médica) disporão de Ensino a Distância, a fim de minimizar o prejuízo na sua aprendizagem.</w:t>
      </w:r>
    </w:p>
    <w:p w14:paraId="515877FF" w14:textId="77777777" w:rsidR="004E3B46" w:rsidRDefault="004E3B46" w:rsidP="004E3B46">
      <w:pPr>
        <w:pStyle w:val="PargrafodaLista"/>
        <w:shd w:val="clear" w:color="auto" w:fill="FFFFFF"/>
        <w:spacing w:line="360" w:lineRule="auto"/>
        <w:ind w:left="1776"/>
        <w:jc w:val="both"/>
        <w:rPr>
          <w:rFonts w:ascii="Arial" w:eastAsia="Times New Roman" w:hAnsi="Arial" w:cs="Arial"/>
          <w:color w:val="212121"/>
          <w:lang w:eastAsia="pt-PT"/>
        </w:rPr>
      </w:pPr>
    </w:p>
    <w:p w14:paraId="4A006361" w14:textId="77777777" w:rsidR="004E3B46" w:rsidRDefault="004E3B46" w:rsidP="004E3B46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12121"/>
          <w:lang w:eastAsia="pt-PT"/>
        </w:rPr>
      </w:pPr>
      <w:r>
        <w:rPr>
          <w:rFonts w:ascii="Arial" w:eastAsia="Times New Roman" w:hAnsi="Arial" w:cs="Arial"/>
          <w:color w:val="212121"/>
          <w:lang w:eastAsia="pt-PT"/>
        </w:rPr>
        <w:t xml:space="preserve">Entende-se que alguém teve um </w:t>
      </w:r>
      <w:r>
        <w:rPr>
          <w:rFonts w:ascii="Arial" w:eastAsia="Times New Roman" w:hAnsi="Arial" w:cs="Arial"/>
          <w:b/>
          <w:bCs/>
          <w:color w:val="212121"/>
          <w:lang w:eastAsia="pt-PT"/>
        </w:rPr>
        <w:t>contacto de alto risco</w:t>
      </w:r>
      <w:r>
        <w:rPr>
          <w:rFonts w:ascii="Arial" w:eastAsia="Times New Roman" w:hAnsi="Arial" w:cs="Arial"/>
          <w:color w:val="212121"/>
          <w:lang w:eastAsia="pt-PT"/>
        </w:rPr>
        <w:t xml:space="preserve"> sempre que tenha estado com um caso positivo a dois metros ou menos, mais de 15 minutos, tenha tido contacto físico direto com o doente ou secreções contaminadas ou estado num espaço fechado durante 15 minutos (como salas de aula e coabitação) sem medidas de proteção individual adequadas. Esta avaliação é realizada pela Autoridade de Saúde Local.</w:t>
      </w:r>
    </w:p>
    <w:p w14:paraId="0BF15B34" w14:textId="77777777" w:rsidR="004E3B46" w:rsidRDefault="004E3B46" w:rsidP="004E3B46">
      <w:pPr>
        <w:pStyle w:val="PargrafodaLista"/>
        <w:rPr>
          <w:rFonts w:ascii="Arial" w:eastAsia="Times New Roman" w:hAnsi="Arial" w:cs="Arial"/>
          <w:color w:val="212121"/>
          <w:lang w:eastAsia="pt-PT"/>
        </w:rPr>
      </w:pPr>
    </w:p>
    <w:p w14:paraId="4544A0FF" w14:textId="5ADBE9DE" w:rsidR="004E3B46" w:rsidRDefault="004E3B46" w:rsidP="004E3B46">
      <w:pPr>
        <w:pStyle w:val="PargrafodaLista"/>
        <w:numPr>
          <w:ilvl w:val="0"/>
          <w:numId w:val="7"/>
        </w:numPr>
        <w:shd w:val="clear" w:color="auto" w:fill="FFFFFF"/>
        <w:spacing w:before="240" w:after="480" w:line="360" w:lineRule="auto"/>
        <w:ind w:left="426" w:hanging="426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lastRenderedPageBreak/>
        <w:t>Pedimos a todos que, sempre que tenham conhecimento de alguma </w:t>
      </w:r>
      <w:r>
        <w:rPr>
          <w:rFonts w:ascii="Arial" w:eastAsia="Times New Roman" w:hAnsi="Arial" w:cs="Arial"/>
          <w:b/>
          <w:bCs/>
          <w:lang w:eastAsia="pt-PT"/>
        </w:rPr>
        <w:t>suspeita de possível infeção por COVID-19 na família ou contacto próximo dos vossos educandos</w:t>
      </w:r>
      <w:r>
        <w:rPr>
          <w:rFonts w:ascii="Arial" w:eastAsia="Times New Roman" w:hAnsi="Arial" w:cs="Arial"/>
          <w:lang w:eastAsia="pt-PT"/>
        </w:rPr>
        <w:t>, nos comuniquem, através do Diretor de Turma, para que possamos atuar com a maior celeridade possível.</w:t>
      </w:r>
    </w:p>
    <w:p w14:paraId="74E13EEF" w14:textId="77777777" w:rsidR="004E3B46" w:rsidRDefault="004E3B46" w:rsidP="004E3B46">
      <w:pPr>
        <w:pStyle w:val="PargrafodaLista"/>
        <w:shd w:val="clear" w:color="auto" w:fill="FFFFFF"/>
        <w:spacing w:before="240" w:after="480" w:line="360" w:lineRule="auto"/>
        <w:ind w:left="426"/>
        <w:jc w:val="both"/>
        <w:rPr>
          <w:rFonts w:ascii="Arial" w:eastAsia="Times New Roman" w:hAnsi="Arial" w:cs="Arial"/>
          <w:lang w:eastAsia="pt-PT"/>
        </w:rPr>
      </w:pPr>
    </w:p>
    <w:p w14:paraId="00385109" w14:textId="75CB60D8" w:rsidR="004E3B46" w:rsidRDefault="004E3B46" w:rsidP="004E3B46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t-PT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pt-PT"/>
        </w:rPr>
        <w:t>Lembramos a todos o dever de, </w:t>
      </w: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pt-PT"/>
        </w:rPr>
        <w:t>em caso de sintomas, permanecer em casa e informar de imediato a escola 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pt-PT"/>
        </w:rPr>
        <w:t>(Diretor de Turma, Funcionários ou Direção) </w:t>
      </w: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pt-PT"/>
        </w:rPr>
        <w:t>e a Saúde 24 (808 24 24 24)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pt-PT"/>
        </w:rPr>
        <w:t>.</w:t>
      </w:r>
    </w:p>
    <w:p w14:paraId="0B8983A4" w14:textId="77777777" w:rsidR="004E3B46" w:rsidRDefault="004E3B46" w:rsidP="004E3B46">
      <w:pPr>
        <w:pStyle w:val="PargrafodaLista"/>
        <w:shd w:val="clear" w:color="auto" w:fill="FFFFFF"/>
        <w:spacing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t-PT"/>
        </w:rPr>
      </w:pPr>
    </w:p>
    <w:p w14:paraId="5076CEC8" w14:textId="38B3189C" w:rsidR="004E3B46" w:rsidRDefault="004E3B46" w:rsidP="003E6831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t-PT"/>
        </w:rPr>
      </w:pPr>
      <w:r w:rsidRPr="004E3B46">
        <w:rPr>
          <w:rFonts w:ascii="Arial" w:eastAsia="Times New Roman" w:hAnsi="Arial" w:cs="Arial"/>
          <w:color w:val="000000" w:themeColor="text1"/>
          <w:lang w:eastAsia="pt-PT"/>
        </w:rPr>
        <w:t xml:space="preserve">O Colégio tem estado a fazer um enorme esforço no sentido de garantir a segurança de todos. Há, contudo, que reiterar a necessidade de cumprir com o uso de máscara e zelar pelo respeito por todos para além do espaço do Colégio. Apelamos, assim, a todos os encarregados de educação que reiterem junto dos educandos a necessidade de respeitarem todas as regras definidas e que as mesmas sejam praticadas pelos EE. </w:t>
      </w:r>
    </w:p>
    <w:p w14:paraId="79BD657B" w14:textId="77777777" w:rsidR="004F5F91" w:rsidRPr="004F5F91" w:rsidRDefault="004F5F91" w:rsidP="004F5F91">
      <w:pPr>
        <w:pStyle w:val="PargrafodaLista"/>
        <w:rPr>
          <w:rFonts w:ascii="Arial" w:eastAsia="Times New Roman" w:hAnsi="Arial" w:cs="Arial"/>
          <w:color w:val="000000" w:themeColor="text1"/>
          <w:lang w:eastAsia="pt-PT"/>
        </w:rPr>
      </w:pPr>
    </w:p>
    <w:p w14:paraId="49C3DB35" w14:textId="6FCA04F0" w:rsidR="004F5F91" w:rsidRPr="004E3B46" w:rsidRDefault="004F5F91" w:rsidP="003E6831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t-PT"/>
        </w:rPr>
      </w:pPr>
      <w:r>
        <w:rPr>
          <w:rFonts w:ascii="Arial" w:eastAsia="Times New Roman" w:hAnsi="Arial" w:cs="Arial"/>
          <w:color w:val="000000" w:themeColor="text1"/>
          <w:lang w:eastAsia="pt-PT"/>
        </w:rPr>
        <w:t>Desde que cumpramos as regras de etiqueta respiratória, a lavagem frequente das mãos/ solução álcool-gel e o uso permanente de máscara, estaremos em segurança.</w:t>
      </w:r>
    </w:p>
    <w:p w14:paraId="78E7BA40" w14:textId="2627A03C" w:rsidR="004E3B46" w:rsidRDefault="004E3B46" w:rsidP="004E3B4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pt-PT"/>
        </w:rPr>
      </w:pPr>
      <w:r>
        <w:rPr>
          <w:rFonts w:ascii="Arial" w:eastAsia="Times New Roman" w:hAnsi="Arial" w:cs="Arial"/>
          <w:color w:val="000000" w:themeColor="text1"/>
          <w:lang w:eastAsia="pt-PT"/>
        </w:rPr>
        <w:t>Contamos com a colaboração de TODOS!</w:t>
      </w:r>
    </w:p>
    <w:p w14:paraId="593ADADD" w14:textId="41EB2B8C" w:rsidR="004F5F91" w:rsidRDefault="004F5F91" w:rsidP="004E3B4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pt-PT"/>
        </w:rPr>
      </w:pPr>
    </w:p>
    <w:p w14:paraId="75F27CD6" w14:textId="2F5706F8" w:rsidR="004F5F91" w:rsidRDefault="004F5F91" w:rsidP="004E3B4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pt-PT"/>
        </w:rPr>
      </w:pPr>
      <w:r>
        <w:rPr>
          <w:rFonts w:ascii="Arial" w:eastAsia="Times New Roman" w:hAnsi="Arial" w:cs="Arial"/>
          <w:color w:val="000000" w:themeColor="text1"/>
          <w:lang w:eastAsia="pt-PT"/>
        </w:rPr>
        <w:t xml:space="preserve">                                                                                               8 de janeiro 2021</w:t>
      </w:r>
    </w:p>
    <w:p w14:paraId="4FB80214" w14:textId="7B65F7D9" w:rsidR="004F5F91" w:rsidRDefault="004F5F91" w:rsidP="004E3B4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pt-PT"/>
        </w:rPr>
      </w:pPr>
      <w:r>
        <w:rPr>
          <w:rFonts w:ascii="Arial" w:eastAsia="Times New Roman" w:hAnsi="Arial" w:cs="Arial"/>
          <w:color w:val="000000" w:themeColor="text1"/>
          <w:lang w:eastAsia="pt-PT"/>
        </w:rPr>
        <w:t xml:space="preserve">                                                                                               A Diretora Pedagógica</w:t>
      </w:r>
    </w:p>
    <w:p w14:paraId="11E242A9" w14:textId="7079B6AC" w:rsidR="004F5F91" w:rsidRDefault="004F5F91" w:rsidP="004E3B4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pt-PT"/>
        </w:rPr>
      </w:pPr>
      <w:r>
        <w:rPr>
          <w:rFonts w:ascii="Arial" w:eastAsia="Times New Roman" w:hAnsi="Arial" w:cs="Arial"/>
          <w:color w:val="000000" w:themeColor="text1"/>
          <w:lang w:eastAsia="pt-PT"/>
        </w:rPr>
        <w:t xml:space="preserve">                                                                                                 Ana Perry</w:t>
      </w:r>
    </w:p>
    <w:p w14:paraId="0107148C" w14:textId="77777777" w:rsidR="004E3B46" w:rsidRDefault="004E3B46"/>
    <w:sectPr w:rsidR="004E3B46" w:rsidSect="00C93B4C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9728C" w14:textId="77777777" w:rsidR="00327656" w:rsidRDefault="00327656" w:rsidP="004E3B46">
      <w:pPr>
        <w:spacing w:after="0" w:line="240" w:lineRule="auto"/>
      </w:pPr>
      <w:r>
        <w:separator/>
      </w:r>
    </w:p>
  </w:endnote>
  <w:endnote w:type="continuationSeparator" w:id="0">
    <w:p w14:paraId="49C0881D" w14:textId="77777777" w:rsidR="00327656" w:rsidRDefault="00327656" w:rsidP="004E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3F4E0" w14:textId="77777777" w:rsidR="00327656" w:rsidRDefault="00327656" w:rsidP="004E3B46">
      <w:pPr>
        <w:spacing w:after="0" w:line="240" w:lineRule="auto"/>
      </w:pPr>
      <w:r>
        <w:separator/>
      </w:r>
    </w:p>
  </w:footnote>
  <w:footnote w:type="continuationSeparator" w:id="0">
    <w:p w14:paraId="52F1DCAA" w14:textId="77777777" w:rsidR="00327656" w:rsidRDefault="00327656" w:rsidP="004E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BCC5" w14:textId="5C5B550E" w:rsidR="004E3B46" w:rsidRPr="00C93B4C" w:rsidRDefault="004E3B46" w:rsidP="00C93B4C">
    <w:pPr>
      <w:pStyle w:val="Cabealho"/>
    </w:pPr>
    <w:r w:rsidRPr="00C93B4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BB35E" w14:textId="159C3EF3" w:rsidR="00C93B4C" w:rsidRDefault="004F5F91">
    <w:pPr>
      <w:pStyle w:val="Cabealho"/>
    </w:pPr>
    <w:r>
      <w:rPr>
        <w:lang w:eastAsia="pt-PT"/>
      </w:rPr>
      <w:drawing>
        <wp:inline distT="0" distB="0" distL="0" distR="0" wp14:anchorId="679AE646" wp14:editId="3C80EC3D">
          <wp:extent cx="488315" cy="548640"/>
          <wp:effectExtent l="0" t="0" r="6985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45" cy="546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Externato Capitão Santiago de Carvalho            </w:t>
    </w:r>
    <w:r w:rsidR="00C93B4C">
      <w:rPr>
        <w:sz w:val="32"/>
        <w:szCs w:val="32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06C21"/>
    <w:multiLevelType w:val="hybridMultilevel"/>
    <w:tmpl w:val="79529CAC"/>
    <w:lvl w:ilvl="0" w:tplc="1360954C">
      <w:start w:val="5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bCs/>
        <w:i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62B4"/>
    <w:multiLevelType w:val="hybridMultilevel"/>
    <w:tmpl w:val="D3F4D5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5CC5"/>
    <w:multiLevelType w:val="hybridMultilevel"/>
    <w:tmpl w:val="8D323D16"/>
    <w:lvl w:ilvl="0" w:tplc="6B645B34">
      <w:start w:val="3"/>
      <w:numFmt w:val="lowerLetter"/>
      <w:lvlText w:val="%1.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>
      <w:start w:val="1"/>
      <w:numFmt w:val="lowerRoman"/>
      <w:lvlText w:val="%3."/>
      <w:lvlJc w:val="right"/>
      <w:pPr>
        <w:ind w:left="2868" w:hanging="180"/>
      </w:pPr>
    </w:lvl>
    <w:lvl w:ilvl="3" w:tplc="0816000F">
      <w:start w:val="1"/>
      <w:numFmt w:val="decimal"/>
      <w:lvlText w:val="%4."/>
      <w:lvlJc w:val="left"/>
      <w:pPr>
        <w:ind w:left="3588" w:hanging="360"/>
      </w:pPr>
    </w:lvl>
    <w:lvl w:ilvl="4" w:tplc="08160019">
      <w:start w:val="1"/>
      <w:numFmt w:val="lowerLetter"/>
      <w:lvlText w:val="%5."/>
      <w:lvlJc w:val="left"/>
      <w:pPr>
        <w:ind w:left="4308" w:hanging="360"/>
      </w:pPr>
    </w:lvl>
    <w:lvl w:ilvl="5" w:tplc="0816001B">
      <w:start w:val="1"/>
      <w:numFmt w:val="lowerRoman"/>
      <w:lvlText w:val="%6."/>
      <w:lvlJc w:val="right"/>
      <w:pPr>
        <w:ind w:left="5028" w:hanging="180"/>
      </w:pPr>
    </w:lvl>
    <w:lvl w:ilvl="6" w:tplc="0816000F">
      <w:start w:val="1"/>
      <w:numFmt w:val="decimal"/>
      <w:lvlText w:val="%7."/>
      <w:lvlJc w:val="left"/>
      <w:pPr>
        <w:ind w:left="5748" w:hanging="360"/>
      </w:pPr>
    </w:lvl>
    <w:lvl w:ilvl="7" w:tplc="08160019">
      <w:start w:val="1"/>
      <w:numFmt w:val="lowerLetter"/>
      <w:lvlText w:val="%8."/>
      <w:lvlJc w:val="left"/>
      <w:pPr>
        <w:ind w:left="6468" w:hanging="360"/>
      </w:pPr>
    </w:lvl>
    <w:lvl w:ilvl="8" w:tplc="08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30668E"/>
    <w:multiLevelType w:val="hybridMultilevel"/>
    <w:tmpl w:val="45CCF9A2"/>
    <w:lvl w:ilvl="0" w:tplc="D806E94A">
      <w:start w:val="1"/>
      <w:numFmt w:val="lowerLetter"/>
      <w:lvlText w:val="%1.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>
      <w:start w:val="1"/>
      <w:numFmt w:val="lowerRoman"/>
      <w:lvlText w:val="%3."/>
      <w:lvlJc w:val="right"/>
      <w:pPr>
        <w:ind w:left="2868" w:hanging="180"/>
      </w:pPr>
    </w:lvl>
    <w:lvl w:ilvl="3" w:tplc="0816000F">
      <w:start w:val="1"/>
      <w:numFmt w:val="decimal"/>
      <w:lvlText w:val="%4."/>
      <w:lvlJc w:val="left"/>
      <w:pPr>
        <w:ind w:left="3588" w:hanging="360"/>
      </w:pPr>
    </w:lvl>
    <w:lvl w:ilvl="4" w:tplc="08160019">
      <w:start w:val="1"/>
      <w:numFmt w:val="lowerLetter"/>
      <w:lvlText w:val="%5."/>
      <w:lvlJc w:val="left"/>
      <w:pPr>
        <w:ind w:left="4308" w:hanging="360"/>
      </w:pPr>
    </w:lvl>
    <w:lvl w:ilvl="5" w:tplc="0816001B">
      <w:start w:val="1"/>
      <w:numFmt w:val="lowerRoman"/>
      <w:lvlText w:val="%6."/>
      <w:lvlJc w:val="right"/>
      <w:pPr>
        <w:ind w:left="5028" w:hanging="180"/>
      </w:pPr>
    </w:lvl>
    <w:lvl w:ilvl="6" w:tplc="0816000F">
      <w:start w:val="1"/>
      <w:numFmt w:val="decimal"/>
      <w:lvlText w:val="%7."/>
      <w:lvlJc w:val="left"/>
      <w:pPr>
        <w:ind w:left="5748" w:hanging="360"/>
      </w:pPr>
    </w:lvl>
    <w:lvl w:ilvl="7" w:tplc="08160019">
      <w:start w:val="1"/>
      <w:numFmt w:val="lowerLetter"/>
      <w:lvlText w:val="%8."/>
      <w:lvlJc w:val="left"/>
      <w:pPr>
        <w:ind w:left="6468" w:hanging="360"/>
      </w:pPr>
    </w:lvl>
    <w:lvl w:ilvl="8" w:tplc="0816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9F05AB"/>
    <w:multiLevelType w:val="hybridMultilevel"/>
    <w:tmpl w:val="A07086B0"/>
    <w:lvl w:ilvl="0" w:tplc="71368F4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3C12CA"/>
    <w:multiLevelType w:val="hybridMultilevel"/>
    <w:tmpl w:val="E38607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2ACB"/>
    <w:multiLevelType w:val="hybridMultilevel"/>
    <w:tmpl w:val="D6063C0E"/>
    <w:lvl w:ilvl="0" w:tplc="61985CAE">
      <w:start w:val="2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104CB"/>
    <w:multiLevelType w:val="hybridMultilevel"/>
    <w:tmpl w:val="E2D6D05A"/>
    <w:lvl w:ilvl="0" w:tplc="B634771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41414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2433F"/>
    <w:multiLevelType w:val="hybridMultilevel"/>
    <w:tmpl w:val="EEB2AF28"/>
    <w:lvl w:ilvl="0" w:tplc="08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B610707"/>
    <w:multiLevelType w:val="hybridMultilevel"/>
    <w:tmpl w:val="79761B1C"/>
    <w:lvl w:ilvl="0" w:tplc="0816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D044EBF"/>
    <w:multiLevelType w:val="hybridMultilevel"/>
    <w:tmpl w:val="DDE094E0"/>
    <w:lvl w:ilvl="0" w:tplc="EF461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23"/>
    <w:rsid w:val="001D0DF9"/>
    <w:rsid w:val="00327656"/>
    <w:rsid w:val="004E3B46"/>
    <w:rsid w:val="004F5F91"/>
    <w:rsid w:val="007C4637"/>
    <w:rsid w:val="008F4959"/>
    <w:rsid w:val="009613A3"/>
    <w:rsid w:val="00B37823"/>
    <w:rsid w:val="00C03C99"/>
    <w:rsid w:val="00C52DE7"/>
    <w:rsid w:val="00C740E9"/>
    <w:rsid w:val="00C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BA5E6"/>
  <w15:chartTrackingRefBased/>
  <w15:docId w15:val="{769C049B-7FCC-44F4-B6C8-648D0928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ter"/>
    <w:uiPriority w:val="9"/>
    <w:qFormat/>
    <w:rsid w:val="004E3B46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noProof w:val="0"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3B46"/>
    <w:rPr>
      <w:noProof/>
    </w:rPr>
  </w:style>
  <w:style w:type="paragraph" w:styleId="Rodap">
    <w:name w:val="footer"/>
    <w:basedOn w:val="Normal"/>
    <w:link w:val="RodapCarter"/>
    <w:uiPriority w:val="99"/>
    <w:unhideWhenUsed/>
    <w:rsid w:val="004E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3B46"/>
    <w:rPr>
      <w:noProof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E3B46"/>
    <w:rPr>
      <w:rFonts w:ascii="Calibri" w:eastAsia="Times New Roman" w:hAnsi="Calibri" w:cs="Calibri"/>
      <w:b/>
      <w:bCs/>
      <w:kern w:val="36"/>
      <w:sz w:val="48"/>
      <w:szCs w:val="48"/>
      <w:lang w:eastAsia="pt-PT"/>
    </w:rPr>
  </w:style>
  <w:style w:type="paragraph" w:styleId="PargrafodaLista">
    <w:name w:val="List Paragraph"/>
    <w:basedOn w:val="Normal"/>
    <w:uiPriority w:val="34"/>
    <w:qFormat/>
    <w:rsid w:val="004E3B46"/>
    <w:pPr>
      <w:spacing w:after="200" w:line="276" w:lineRule="auto"/>
      <w:ind w:left="720"/>
      <w:contextualSpacing/>
    </w:pPr>
    <w:rPr>
      <w:noProof w:val="0"/>
    </w:rPr>
  </w:style>
  <w:style w:type="character" w:styleId="Forte">
    <w:name w:val="Strong"/>
    <w:basedOn w:val="Tipodeletrapredefinidodopargrafo"/>
    <w:uiPriority w:val="22"/>
    <w:qFormat/>
    <w:rsid w:val="004E3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E28D-07FC-4AFB-B908-C5680D06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Perry</dc:creator>
  <cp:keywords/>
  <dc:description/>
  <cp:lastModifiedBy>Filipe Nabais</cp:lastModifiedBy>
  <cp:revision>2</cp:revision>
  <dcterms:created xsi:type="dcterms:W3CDTF">2021-01-09T11:32:00Z</dcterms:created>
  <dcterms:modified xsi:type="dcterms:W3CDTF">2021-01-09T11:32:00Z</dcterms:modified>
</cp:coreProperties>
</file>